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1AE2" w14:textId="6CB7F35D" w:rsidR="001C7877" w:rsidRPr="00BE357F" w:rsidRDefault="00C7385B" w:rsidP="00BE357F">
      <w:pPr>
        <w:spacing w:before="240"/>
        <w:ind w:left="142" w:right="142"/>
        <w:jc w:val="center"/>
        <w:rPr>
          <w:rFonts w:ascii="仿宋_GB2312" w:eastAsia="仿宋_GB2312"/>
          <w:b/>
          <w:sz w:val="36"/>
          <w:szCs w:val="36"/>
          <w:lang w:eastAsia="zh-CN"/>
        </w:rPr>
      </w:pPr>
      <w:r w:rsidRPr="00C7385B"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现场管理</w:t>
      </w:r>
      <w:r w:rsidR="004F0F05"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检查表</w:t>
      </w:r>
    </w:p>
    <w:p w14:paraId="425B08D3" w14:textId="77777777" w:rsidR="001C7877" w:rsidRPr="006F1522" w:rsidRDefault="001C7877">
      <w:pPr>
        <w:pStyle w:val="a3"/>
        <w:rPr>
          <w:rFonts w:ascii="仿宋_GB2312" w:eastAsia="仿宋_GB2312"/>
          <w:b/>
          <w:sz w:val="28"/>
          <w:szCs w:val="28"/>
          <w:lang w:eastAsia="zh-CN"/>
        </w:rPr>
      </w:pPr>
    </w:p>
    <w:p w14:paraId="56D654CE" w14:textId="0FB936C5" w:rsidR="001C7877" w:rsidRPr="00BE357F" w:rsidRDefault="00690620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lang w:eastAsia="zh-CN"/>
        </w:rPr>
      </w:pPr>
      <w:r w:rsidRPr="00BE357F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公司名称：</w:t>
      </w:r>
      <w:r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0F5696FF" w14:textId="08E218B2" w:rsidR="001C7877" w:rsidRDefault="00BE357F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u w:val="single"/>
          <w:lang w:eastAsia="zh-CN"/>
        </w:rPr>
      </w:pP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部门</w:t>
      </w:r>
      <w:r w:rsidR="00690620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8D3266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1E2A8B43" w14:textId="77777777" w:rsidR="00C303E1" w:rsidRPr="00BE357F" w:rsidRDefault="00C303E1" w:rsidP="00BE357F">
      <w:pPr>
        <w:pStyle w:val="a3"/>
        <w:tabs>
          <w:tab w:val="left" w:pos="8672"/>
        </w:tabs>
        <w:spacing w:before="240"/>
        <w:ind w:left="100"/>
        <w:rPr>
          <w:rFonts w:ascii="仿宋_GB2312" w:eastAsia="仿宋_GB2312"/>
          <w:sz w:val="28"/>
          <w:szCs w:val="28"/>
          <w:lang w:eastAsia="zh-CN"/>
        </w:rPr>
      </w:pPr>
    </w:p>
    <w:p w14:paraId="244A0DB1" w14:textId="252A9C82" w:rsidR="001C7877" w:rsidRPr="00C7385B" w:rsidRDefault="00C7385B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 w:rsidRPr="00C7385B">
        <w:rPr>
          <w:rFonts w:ascii="仿宋_GB2312" w:eastAsia="仿宋_GB2312" w:hint="eastAsia"/>
          <w:b/>
          <w:bCs/>
          <w:sz w:val="28"/>
          <w:szCs w:val="28"/>
          <w:lang w:eastAsia="zh-CN"/>
        </w:rPr>
        <w:t>散装料斗汽车</w:t>
      </w:r>
      <w:r w:rsidRPr="00C7385B">
        <w:rPr>
          <w:rFonts w:ascii="仿宋_GB2312" w:eastAsia="仿宋_GB2312"/>
          <w:b/>
          <w:bCs/>
          <w:sz w:val="28"/>
          <w:szCs w:val="28"/>
          <w:lang w:eastAsia="zh-CN"/>
        </w:rPr>
        <w:t>/</w:t>
      </w:r>
      <w:r w:rsidRPr="00C7385B">
        <w:rPr>
          <w:rFonts w:ascii="仿宋_GB2312" w:eastAsia="仿宋_GB2312" w:hint="eastAsia"/>
          <w:b/>
          <w:bCs/>
          <w:sz w:val="28"/>
          <w:szCs w:val="28"/>
          <w:lang w:eastAsia="zh-CN"/>
        </w:rPr>
        <w:t>卡车卸料区</w:t>
      </w:r>
    </w:p>
    <w:p w14:paraId="6810CFBD" w14:textId="01539BA0" w:rsidR="002A3F60" w:rsidRDefault="00C7385B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 w:rsidR="00C9098D"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 w:rsidR="00C9098D"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64BF661A" w14:textId="79F8C2C4" w:rsidR="002A3F60" w:rsidRPr="00C7385B" w:rsidRDefault="00C7385B" w:rsidP="00094729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</w:t>
      </w:r>
      <w:r w:rsidR="00C11851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</w:t>
      </w:r>
    </w:p>
    <w:p w14:paraId="552B6DA5" w14:textId="6EB7AA6B" w:rsidR="00C7385B" w:rsidRPr="00C7385B" w:rsidRDefault="00C7385B" w:rsidP="00094729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  <w:r w:rsidR="00C11851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</w:t>
      </w:r>
    </w:p>
    <w:p w14:paraId="3A5F3A30" w14:textId="23E61B11" w:rsidR="00C7385B" w:rsidRPr="00C7385B" w:rsidRDefault="00C7385B" w:rsidP="00094729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  <w:r w:rsidR="00C11851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</w:t>
      </w:r>
    </w:p>
    <w:p w14:paraId="3742B976" w14:textId="77777777" w:rsidR="00C7385B" w:rsidRDefault="00C7385B">
      <w:pPr>
        <w:pStyle w:val="a3"/>
        <w:rPr>
          <w:rFonts w:ascii="仿宋_GB2312" w:eastAsia="仿宋_GB2312"/>
          <w:sz w:val="24"/>
          <w:szCs w:val="24"/>
          <w:lang w:eastAsia="zh-CN"/>
        </w:rPr>
      </w:pPr>
    </w:p>
    <w:p w14:paraId="03E0EF92" w14:textId="26A924B9" w:rsidR="00C7385B" w:rsidRPr="00C7385B" w:rsidRDefault="00C7385B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 w:rsidRPr="00C7385B">
        <w:rPr>
          <w:rFonts w:ascii="仿宋_GB2312" w:eastAsia="仿宋_GB2312" w:hint="eastAsia"/>
          <w:b/>
          <w:bCs/>
          <w:sz w:val="28"/>
          <w:szCs w:val="28"/>
          <w:lang w:eastAsia="zh-CN"/>
        </w:rPr>
        <w:t>接收袋和箱</w:t>
      </w:r>
    </w:p>
    <w:p w14:paraId="67536E8E" w14:textId="77777777" w:rsidR="00C7385B" w:rsidRDefault="00C7385B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58B31466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692282FD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6C08205D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2F8088C7" w14:textId="77777777" w:rsidR="00C7385B" w:rsidRPr="00C7385B" w:rsidRDefault="00C7385B" w:rsidP="00094729">
      <w:pPr>
        <w:pStyle w:val="a3"/>
        <w:rPr>
          <w:rFonts w:ascii="仿宋_GB2312" w:eastAsia="仿宋_GB2312"/>
          <w:b/>
          <w:bCs/>
          <w:sz w:val="24"/>
          <w:szCs w:val="24"/>
          <w:lang w:eastAsia="zh-CN"/>
        </w:rPr>
      </w:pPr>
    </w:p>
    <w:p w14:paraId="2055BA8F" w14:textId="41F298E3" w:rsidR="00C7385B" w:rsidRPr="00C7385B" w:rsidRDefault="00C7385B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 w:rsidRPr="00C7385B">
        <w:rPr>
          <w:rFonts w:ascii="仿宋_GB2312" w:eastAsia="仿宋_GB2312" w:hint="eastAsia"/>
          <w:b/>
          <w:bCs/>
          <w:sz w:val="28"/>
          <w:szCs w:val="28"/>
          <w:lang w:eastAsia="zh-CN"/>
        </w:rPr>
        <w:t>筒仓区</w:t>
      </w:r>
    </w:p>
    <w:p w14:paraId="13E2B141" w14:textId="77777777" w:rsidR="00C7385B" w:rsidRDefault="00C7385B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0ECE84AD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23C4A21D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498BEE07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3ADC4B6A" w14:textId="77777777" w:rsidR="00C7385B" w:rsidRDefault="00C7385B" w:rsidP="00094729">
      <w:pPr>
        <w:pStyle w:val="a3"/>
        <w:rPr>
          <w:rFonts w:ascii="仿宋_GB2312" w:eastAsia="仿宋_GB2312" w:hAnsi="宋体" w:cs="宋体"/>
          <w:spacing w:val="-2"/>
          <w:sz w:val="28"/>
          <w:szCs w:val="28"/>
          <w:lang w:eastAsia="zh-CN"/>
        </w:rPr>
      </w:pPr>
    </w:p>
    <w:p w14:paraId="49F677C5" w14:textId="78CFE0DD" w:rsidR="00C7385B" w:rsidRPr="00C7385B" w:rsidRDefault="00C7385B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转移设备-鼓风机</w:t>
      </w:r>
    </w:p>
    <w:p w14:paraId="0F5DA81F" w14:textId="77777777" w:rsidR="00C7385B" w:rsidRDefault="00C7385B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183764ED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20279E88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2AF9975B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3AFCA4BF" w14:textId="7FB95298" w:rsidR="002E2A7D" w:rsidRPr="00BE357F" w:rsidRDefault="000D678E" w:rsidP="004B6EE8">
      <w:pPr>
        <w:pStyle w:val="a3"/>
        <w:tabs>
          <w:tab w:val="left" w:pos="8672"/>
        </w:tabs>
        <w:spacing w:before="720"/>
        <w:ind w:leftChars="200" w:left="44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2E2A7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人员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08B00DC9" w14:textId="37FF5DC4" w:rsidR="001C7877" w:rsidRDefault="000D678E" w:rsidP="004B6EE8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 w:hint="eastAsia"/>
          <w:sz w:val="28"/>
          <w:szCs w:val="28"/>
          <w:u w:val="single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2E2A7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日期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44B0C4C5" w14:textId="77777777" w:rsidR="000D678E" w:rsidRDefault="000D678E" w:rsidP="000D678E">
      <w:pPr>
        <w:ind w:left="142" w:right="142"/>
        <w:jc w:val="center"/>
        <w:rPr>
          <w:rFonts w:ascii="仿宋_GB2312" w:eastAsia="仿宋_GB2312" w:hAnsi="宋体" w:cs="宋体"/>
          <w:b/>
          <w:spacing w:val="-4"/>
          <w:sz w:val="18"/>
          <w:szCs w:val="18"/>
          <w:lang w:eastAsia="zh-CN"/>
        </w:rPr>
      </w:pPr>
    </w:p>
    <w:p w14:paraId="6D4A09D6" w14:textId="77777777" w:rsidR="00C11851" w:rsidRDefault="00C11851" w:rsidP="000D678E">
      <w:pPr>
        <w:ind w:left="142" w:right="142"/>
        <w:jc w:val="center"/>
        <w:rPr>
          <w:rFonts w:ascii="仿宋_GB2312" w:eastAsia="仿宋_GB2312" w:hAnsi="宋体" w:cs="宋体"/>
          <w:b/>
          <w:spacing w:val="-4"/>
          <w:sz w:val="18"/>
          <w:szCs w:val="18"/>
          <w:lang w:eastAsia="zh-CN"/>
        </w:rPr>
      </w:pPr>
    </w:p>
    <w:p w14:paraId="1D079412" w14:textId="77777777" w:rsidR="004B6EE8" w:rsidRPr="000D678E" w:rsidRDefault="004B6EE8" w:rsidP="000D678E">
      <w:pPr>
        <w:ind w:left="142" w:right="142"/>
        <w:jc w:val="center"/>
        <w:rPr>
          <w:rFonts w:ascii="仿宋_GB2312" w:eastAsia="仿宋_GB2312" w:hAnsi="宋体" w:cs="宋体" w:hint="eastAsia"/>
          <w:b/>
          <w:spacing w:val="-4"/>
          <w:sz w:val="18"/>
          <w:szCs w:val="18"/>
          <w:lang w:eastAsia="zh-CN"/>
        </w:rPr>
      </w:pPr>
    </w:p>
    <w:p w14:paraId="6F20EF70" w14:textId="08144F33" w:rsidR="00C7385B" w:rsidRPr="000D678E" w:rsidRDefault="00C7385B" w:rsidP="000D678E">
      <w:pPr>
        <w:ind w:left="142" w:right="142"/>
        <w:jc w:val="center"/>
        <w:rPr>
          <w:rFonts w:ascii="仿宋_GB2312" w:eastAsia="仿宋_GB2312" w:hAnsi="宋体" w:cs="宋体"/>
          <w:b/>
          <w:spacing w:val="-4"/>
          <w:sz w:val="36"/>
          <w:szCs w:val="36"/>
          <w:lang w:eastAsia="zh-CN"/>
        </w:rPr>
      </w:pPr>
      <w:r w:rsidRPr="00C7385B"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现场管理</w:t>
      </w: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检查表</w:t>
      </w:r>
    </w:p>
    <w:p w14:paraId="59C704A3" w14:textId="5D8E81D0" w:rsidR="00C7385B" w:rsidRPr="00C7385B" w:rsidRDefault="00C7385B" w:rsidP="00C7385B">
      <w:pPr>
        <w:pStyle w:val="a3"/>
        <w:tabs>
          <w:tab w:val="left" w:pos="8672"/>
        </w:tabs>
        <w:spacing w:before="120"/>
        <w:rPr>
          <w:rFonts w:ascii="仿宋_GB2312" w:eastAsia="仿宋_GB2312"/>
          <w:sz w:val="28"/>
          <w:szCs w:val="28"/>
          <w:lang w:eastAsia="zh-CN"/>
        </w:rPr>
      </w:pPr>
    </w:p>
    <w:p w14:paraId="2C0ECA33" w14:textId="405605CD" w:rsidR="00C7385B" w:rsidRPr="00C7385B" w:rsidRDefault="00A24AC2" w:rsidP="00C11851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 w:rsidRPr="00A24AC2">
        <w:rPr>
          <w:rFonts w:ascii="仿宋_GB2312" w:eastAsia="仿宋_GB2312" w:hint="eastAsia"/>
          <w:b/>
          <w:bCs/>
          <w:sz w:val="28"/>
          <w:szCs w:val="28"/>
          <w:lang w:eastAsia="zh-CN"/>
        </w:rPr>
        <w:t>转移设备</w:t>
      </w:r>
      <w:r w:rsidRPr="00A24AC2">
        <w:rPr>
          <w:rFonts w:ascii="仿宋_GB2312" w:eastAsia="仿宋_GB2312"/>
          <w:b/>
          <w:bCs/>
          <w:sz w:val="28"/>
          <w:szCs w:val="28"/>
          <w:lang w:eastAsia="zh-CN"/>
        </w:rPr>
        <w:t>-</w:t>
      </w:r>
      <w:r w:rsidR="000C3DE0">
        <w:rPr>
          <w:rFonts w:ascii="仿宋_GB2312" w:eastAsia="仿宋_GB2312" w:hint="eastAsia"/>
          <w:b/>
          <w:bCs/>
          <w:sz w:val="28"/>
          <w:szCs w:val="28"/>
          <w:lang w:eastAsia="zh-CN"/>
        </w:rPr>
        <w:t>袋式除尘器</w:t>
      </w:r>
    </w:p>
    <w:p w14:paraId="4E6FD2BB" w14:textId="77777777" w:rsidR="00C7385B" w:rsidRDefault="00C7385B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443050A1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0C9210C6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5A9A3F10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6A1CF9F1" w14:textId="77777777" w:rsidR="00C7385B" w:rsidRPr="00094729" w:rsidRDefault="00C7385B" w:rsidP="00C11851">
      <w:pPr>
        <w:pStyle w:val="a3"/>
        <w:tabs>
          <w:tab w:val="left" w:pos="8672"/>
        </w:tabs>
        <w:rPr>
          <w:rFonts w:ascii="仿宋_GB2312" w:eastAsia="仿宋_GB2312"/>
          <w:sz w:val="24"/>
          <w:szCs w:val="24"/>
          <w:u w:val="single"/>
          <w:lang w:eastAsia="zh-CN"/>
        </w:rPr>
      </w:pPr>
    </w:p>
    <w:p w14:paraId="192267C5" w14:textId="1BB598B8" w:rsidR="00C7385B" w:rsidRPr="00C7385B" w:rsidRDefault="00C7385B" w:rsidP="00C11851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转移设备</w:t>
      </w:r>
      <w:r w:rsidR="00A24AC2" w:rsidRPr="00A24AC2">
        <w:rPr>
          <w:rFonts w:ascii="仿宋_GB2312" w:eastAsia="仿宋_GB2312"/>
          <w:b/>
          <w:bCs/>
          <w:sz w:val="28"/>
          <w:szCs w:val="28"/>
          <w:lang w:eastAsia="zh-CN"/>
        </w:rPr>
        <w:t>-</w:t>
      </w:r>
      <w:r w:rsidR="00A24AC2" w:rsidRPr="00A24AC2">
        <w:rPr>
          <w:rFonts w:ascii="仿宋_GB2312" w:eastAsia="仿宋_GB2312" w:hint="eastAsia"/>
          <w:b/>
          <w:bCs/>
          <w:sz w:val="28"/>
          <w:szCs w:val="28"/>
          <w:lang w:eastAsia="zh-CN"/>
        </w:rPr>
        <w:t>线路连接器</w:t>
      </w:r>
    </w:p>
    <w:p w14:paraId="57F3BD5E" w14:textId="77777777" w:rsidR="00C7385B" w:rsidRDefault="00C7385B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6A723F6C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3BF800AE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343EE303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40AF1E18" w14:textId="77777777" w:rsidR="00C7385B" w:rsidRPr="00094729" w:rsidRDefault="00C7385B" w:rsidP="00C11851">
      <w:pPr>
        <w:pStyle w:val="a3"/>
        <w:tabs>
          <w:tab w:val="left" w:pos="8672"/>
        </w:tabs>
        <w:rPr>
          <w:rFonts w:ascii="仿宋_GB2312" w:eastAsia="仿宋_GB2312"/>
          <w:sz w:val="24"/>
          <w:szCs w:val="24"/>
          <w:u w:val="single"/>
          <w:lang w:eastAsia="zh-CN"/>
        </w:rPr>
      </w:pPr>
    </w:p>
    <w:p w14:paraId="1393652E" w14:textId="617F15BB" w:rsidR="00C7385B" w:rsidRPr="00C7385B" w:rsidRDefault="00A24AC2" w:rsidP="00C11851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 w:rsidRPr="00A24AC2">
        <w:rPr>
          <w:rFonts w:ascii="仿宋_GB2312" w:eastAsia="仿宋_GB2312" w:hint="eastAsia"/>
          <w:b/>
          <w:bCs/>
          <w:sz w:val="28"/>
          <w:szCs w:val="28"/>
          <w:lang w:eastAsia="zh-CN"/>
        </w:rPr>
        <w:t>箱</w:t>
      </w:r>
      <w:r w:rsidRPr="00A24AC2">
        <w:rPr>
          <w:rFonts w:ascii="仿宋_GB2312" w:eastAsia="仿宋_GB2312"/>
          <w:b/>
          <w:bCs/>
          <w:sz w:val="28"/>
          <w:szCs w:val="28"/>
          <w:lang w:eastAsia="zh-CN"/>
        </w:rPr>
        <w:t>/</w:t>
      </w:r>
      <w:r w:rsidRPr="00A24AC2">
        <w:rPr>
          <w:rFonts w:ascii="仿宋_GB2312" w:eastAsia="仿宋_GB2312" w:hint="eastAsia"/>
          <w:b/>
          <w:bCs/>
          <w:sz w:val="28"/>
          <w:szCs w:val="28"/>
          <w:lang w:eastAsia="zh-CN"/>
        </w:rPr>
        <w:t>袋处理溢洒问题</w:t>
      </w:r>
      <w:r w:rsidRPr="00A24AC2">
        <w:rPr>
          <w:rFonts w:ascii="仿宋_GB2312" w:eastAsia="仿宋_GB2312"/>
          <w:b/>
          <w:bCs/>
          <w:sz w:val="28"/>
          <w:szCs w:val="28"/>
          <w:lang w:eastAsia="zh-CN"/>
        </w:rPr>
        <w:t>:</w:t>
      </w:r>
    </w:p>
    <w:p w14:paraId="189D619E" w14:textId="77777777" w:rsidR="00C7385B" w:rsidRDefault="00C7385B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6B97AEB9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3516D7BC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485F09C2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17E6FD62" w14:textId="77777777" w:rsidR="00C7385B" w:rsidRPr="00094729" w:rsidRDefault="00C7385B" w:rsidP="00C11851">
      <w:pPr>
        <w:pStyle w:val="a3"/>
        <w:tabs>
          <w:tab w:val="left" w:pos="8672"/>
        </w:tabs>
        <w:rPr>
          <w:rFonts w:ascii="仿宋_GB2312" w:eastAsia="仿宋_GB2312"/>
          <w:sz w:val="24"/>
          <w:szCs w:val="24"/>
          <w:u w:val="single"/>
          <w:lang w:eastAsia="zh-CN"/>
        </w:rPr>
      </w:pPr>
    </w:p>
    <w:p w14:paraId="6105C028" w14:textId="0F72EEA5" w:rsidR="00C7385B" w:rsidRPr="00C7385B" w:rsidRDefault="00A24AC2" w:rsidP="00C11851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 w:rsidRPr="00A24AC2">
        <w:rPr>
          <w:rFonts w:ascii="仿宋_GB2312" w:eastAsia="仿宋_GB2312" w:hint="eastAsia"/>
          <w:b/>
          <w:bCs/>
          <w:sz w:val="28"/>
          <w:szCs w:val="28"/>
          <w:lang w:eastAsia="zh-CN"/>
        </w:rPr>
        <w:t>混合设备</w:t>
      </w:r>
    </w:p>
    <w:p w14:paraId="34A99D2B" w14:textId="77777777" w:rsidR="00C7385B" w:rsidRDefault="00C7385B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010635BE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66485A77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00C37A07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3F5FE4C1" w14:textId="77777777" w:rsidR="00C7385B" w:rsidRPr="00094729" w:rsidRDefault="00C7385B" w:rsidP="00C11851">
      <w:pPr>
        <w:pStyle w:val="a3"/>
        <w:tabs>
          <w:tab w:val="left" w:pos="8672"/>
        </w:tabs>
        <w:rPr>
          <w:rFonts w:ascii="仿宋_GB2312" w:eastAsia="仿宋_GB2312"/>
          <w:sz w:val="24"/>
          <w:szCs w:val="24"/>
          <w:u w:val="single"/>
          <w:lang w:eastAsia="zh-CN"/>
        </w:rPr>
      </w:pPr>
    </w:p>
    <w:p w14:paraId="396B9D50" w14:textId="0F1CCE73" w:rsidR="00C7385B" w:rsidRPr="00C7385B" w:rsidRDefault="00A24AC2" w:rsidP="00C11851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 w:rsidRPr="00A24AC2">
        <w:rPr>
          <w:rFonts w:ascii="仿宋_GB2312" w:eastAsia="仿宋_GB2312" w:hint="eastAsia"/>
          <w:b/>
          <w:bCs/>
          <w:sz w:val="28"/>
          <w:szCs w:val="28"/>
          <w:lang w:eastAsia="zh-CN"/>
        </w:rPr>
        <w:t>加工线</w:t>
      </w:r>
      <w:r w:rsidRPr="00A24AC2">
        <w:rPr>
          <w:rFonts w:ascii="仿宋_GB2312" w:eastAsia="仿宋_GB2312"/>
          <w:b/>
          <w:bCs/>
          <w:sz w:val="28"/>
          <w:szCs w:val="28"/>
          <w:lang w:eastAsia="zh-CN"/>
        </w:rPr>
        <w:t>-</w:t>
      </w:r>
      <w:r w:rsidRPr="00A24AC2">
        <w:rPr>
          <w:rFonts w:ascii="仿宋_GB2312" w:eastAsia="仿宋_GB2312" w:hint="eastAsia"/>
          <w:b/>
          <w:bCs/>
          <w:sz w:val="28"/>
          <w:szCs w:val="28"/>
          <w:lang w:eastAsia="zh-CN"/>
        </w:rPr>
        <w:t>挤压进料料斗</w:t>
      </w:r>
    </w:p>
    <w:p w14:paraId="707EE79E" w14:textId="77777777" w:rsidR="00C7385B" w:rsidRDefault="00C7385B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662D019B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67A397CF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0A03D936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2B07BC9E" w14:textId="77777777" w:rsidR="00C11851" w:rsidRDefault="00C11851" w:rsidP="00C11851">
      <w:pPr>
        <w:pStyle w:val="a3"/>
        <w:tabs>
          <w:tab w:val="left" w:pos="8672"/>
        </w:tabs>
        <w:ind w:leftChars="200" w:left="440"/>
        <w:rPr>
          <w:rFonts w:ascii="仿宋_GB2312" w:eastAsia="仿宋_GB2312" w:hAnsi="宋体" w:cs="宋体"/>
          <w:spacing w:val="-2"/>
          <w:sz w:val="28"/>
          <w:szCs w:val="28"/>
          <w:lang w:eastAsia="zh-CN"/>
        </w:rPr>
      </w:pPr>
    </w:p>
    <w:p w14:paraId="355C1C30" w14:textId="28F3C636" w:rsidR="00C7385B" w:rsidRPr="00BE357F" w:rsidRDefault="00094729" w:rsidP="004B6EE8">
      <w:pPr>
        <w:pStyle w:val="a3"/>
        <w:tabs>
          <w:tab w:val="left" w:pos="8672"/>
        </w:tabs>
        <w:spacing w:before="240"/>
        <w:ind w:leftChars="200" w:left="44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C7385B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人员</w:t>
      </w:r>
      <w:r w:rsidR="00C7385B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C7385B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3436BBCE" w14:textId="5096EF2D" w:rsidR="00A24AC2" w:rsidRDefault="00094729" w:rsidP="00C11851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/>
          <w:sz w:val="28"/>
          <w:szCs w:val="28"/>
          <w:u w:val="single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C7385B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日期</w:t>
      </w:r>
      <w:r w:rsidR="00C7385B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C7385B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79879825" w14:textId="77777777" w:rsidR="000D678E" w:rsidRDefault="000D678E" w:rsidP="000D678E">
      <w:pPr>
        <w:pStyle w:val="a3"/>
        <w:tabs>
          <w:tab w:val="left" w:pos="8672"/>
        </w:tabs>
        <w:spacing w:before="360"/>
        <w:jc w:val="center"/>
        <w:rPr>
          <w:rFonts w:ascii="仿宋_GB2312" w:eastAsia="仿宋_GB2312" w:hAnsi="宋体" w:cs="宋体"/>
          <w:b/>
          <w:spacing w:val="-4"/>
          <w:sz w:val="18"/>
          <w:szCs w:val="18"/>
          <w:lang w:eastAsia="zh-CN"/>
        </w:rPr>
      </w:pPr>
    </w:p>
    <w:p w14:paraId="22610995" w14:textId="77777777" w:rsidR="00C11851" w:rsidRPr="000D678E" w:rsidRDefault="00C11851" w:rsidP="000D678E">
      <w:pPr>
        <w:pStyle w:val="a3"/>
        <w:tabs>
          <w:tab w:val="left" w:pos="8672"/>
        </w:tabs>
        <w:spacing w:before="360"/>
        <w:jc w:val="center"/>
        <w:rPr>
          <w:rFonts w:ascii="仿宋_GB2312" w:eastAsia="仿宋_GB2312" w:hAnsi="宋体" w:cs="宋体"/>
          <w:b/>
          <w:spacing w:val="-4"/>
          <w:sz w:val="18"/>
          <w:szCs w:val="18"/>
          <w:lang w:eastAsia="zh-CN"/>
        </w:rPr>
      </w:pPr>
    </w:p>
    <w:p w14:paraId="7C090630" w14:textId="3BEBAC60" w:rsidR="00A24AC2" w:rsidRPr="00BE357F" w:rsidRDefault="00A24AC2" w:rsidP="000D678E">
      <w:pPr>
        <w:pStyle w:val="a3"/>
        <w:tabs>
          <w:tab w:val="left" w:pos="8672"/>
        </w:tabs>
        <w:jc w:val="center"/>
        <w:rPr>
          <w:rFonts w:ascii="仿宋_GB2312" w:eastAsia="仿宋_GB2312"/>
          <w:b/>
          <w:sz w:val="36"/>
          <w:szCs w:val="36"/>
          <w:lang w:eastAsia="zh-CN"/>
        </w:rPr>
      </w:pP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现场</w:t>
      </w:r>
      <w:r w:rsidRPr="00C7385B"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管理</w:t>
      </w: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检查表</w:t>
      </w:r>
    </w:p>
    <w:p w14:paraId="013F6B55" w14:textId="3EE62B0B" w:rsidR="00A24AC2" w:rsidRPr="00C7385B" w:rsidRDefault="00A24AC2" w:rsidP="00A24AC2">
      <w:pPr>
        <w:pStyle w:val="a3"/>
        <w:tabs>
          <w:tab w:val="left" w:pos="8672"/>
        </w:tabs>
        <w:spacing w:before="120"/>
        <w:rPr>
          <w:rFonts w:ascii="仿宋_GB2312" w:eastAsia="仿宋_GB2312"/>
          <w:sz w:val="28"/>
          <w:szCs w:val="28"/>
          <w:lang w:eastAsia="zh-CN"/>
        </w:rPr>
      </w:pPr>
    </w:p>
    <w:p w14:paraId="79055426" w14:textId="12E0017A" w:rsidR="00A24AC2" w:rsidRPr="00C7385B" w:rsidRDefault="00A24AC2" w:rsidP="00C11851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 w:rsidRPr="00A24AC2">
        <w:rPr>
          <w:rFonts w:ascii="仿宋_GB2312" w:eastAsia="仿宋_GB2312" w:hint="eastAsia"/>
          <w:b/>
          <w:bCs/>
          <w:sz w:val="28"/>
          <w:szCs w:val="28"/>
          <w:lang w:eastAsia="zh-CN"/>
        </w:rPr>
        <w:t>包装区</w:t>
      </w:r>
      <w:r w:rsidRPr="00A24AC2">
        <w:rPr>
          <w:rFonts w:ascii="仿宋_GB2312" w:eastAsia="仿宋_GB2312"/>
          <w:b/>
          <w:bCs/>
          <w:sz w:val="28"/>
          <w:szCs w:val="28"/>
          <w:lang w:eastAsia="zh-CN"/>
        </w:rPr>
        <w:t>-</w:t>
      </w:r>
      <w:r w:rsidRPr="00A24AC2">
        <w:rPr>
          <w:rFonts w:ascii="仿宋_GB2312" w:eastAsia="仿宋_GB2312" w:hint="eastAsia"/>
          <w:b/>
          <w:bCs/>
          <w:sz w:val="28"/>
          <w:szCs w:val="28"/>
          <w:lang w:eastAsia="zh-CN"/>
        </w:rPr>
        <w:t>散装箱</w:t>
      </w:r>
    </w:p>
    <w:p w14:paraId="5C7A1F74" w14:textId="77777777" w:rsidR="00A24AC2" w:rsidRDefault="00A24AC2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6548BA45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321EC8AD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620565FE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6DE0397D" w14:textId="77777777" w:rsidR="00A24AC2" w:rsidRDefault="00A24AC2" w:rsidP="00C11851">
      <w:pPr>
        <w:pStyle w:val="a3"/>
        <w:tabs>
          <w:tab w:val="left" w:pos="8672"/>
        </w:tabs>
        <w:rPr>
          <w:rFonts w:ascii="仿宋_GB2312" w:eastAsia="仿宋_GB2312"/>
          <w:sz w:val="28"/>
          <w:szCs w:val="28"/>
          <w:u w:val="single"/>
          <w:lang w:eastAsia="zh-CN"/>
        </w:rPr>
      </w:pPr>
    </w:p>
    <w:p w14:paraId="4E0A50D8" w14:textId="36A563F6" w:rsidR="00A24AC2" w:rsidRPr="00C7385B" w:rsidRDefault="00A24AC2" w:rsidP="00C11851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包装区</w:t>
      </w:r>
      <w:r w:rsidRPr="00A24AC2">
        <w:rPr>
          <w:rFonts w:ascii="仿宋_GB2312" w:eastAsia="仿宋_GB2312"/>
          <w:b/>
          <w:bCs/>
          <w:sz w:val="28"/>
          <w:szCs w:val="28"/>
          <w:lang w:eastAsia="zh-CN"/>
        </w:rPr>
        <w:t>-</w:t>
      </w: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袋子</w:t>
      </w:r>
    </w:p>
    <w:p w14:paraId="7CCC3F9D" w14:textId="77777777" w:rsidR="00A24AC2" w:rsidRDefault="00A24AC2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0426B69D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5C3869BE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7B3D8D83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293E5D2C" w14:textId="77777777" w:rsidR="00A24AC2" w:rsidRDefault="00A24AC2" w:rsidP="00C11851">
      <w:pPr>
        <w:pStyle w:val="a3"/>
        <w:tabs>
          <w:tab w:val="left" w:pos="8672"/>
        </w:tabs>
        <w:rPr>
          <w:rFonts w:ascii="仿宋_GB2312" w:eastAsia="仿宋_GB2312"/>
          <w:sz w:val="28"/>
          <w:szCs w:val="28"/>
          <w:u w:val="single"/>
          <w:lang w:eastAsia="zh-CN"/>
        </w:rPr>
      </w:pPr>
    </w:p>
    <w:p w14:paraId="58893966" w14:textId="163DFEEE" w:rsidR="00A24AC2" w:rsidRPr="00C7385B" w:rsidRDefault="00A24AC2" w:rsidP="00C11851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仓储</w:t>
      </w:r>
      <w:r w:rsidRPr="00A24AC2">
        <w:rPr>
          <w:rFonts w:ascii="仿宋_GB2312" w:eastAsia="仿宋_GB2312"/>
          <w:b/>
          <w:bCs/>
          <w:sz w:val="28"/>
          <w:szCs w:val="28"/>
          <w:lang w:eastAsia="zh-CN"/>
        </w:rPr>
        <w:t>:</w:t>
      </w:r>
    </w:p>
    <w:p w14:paraId="236BE4C9" w14:textId="77777777" w:rsidR="00A24AC2" w:rsidRDefault="00A24AC2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036AE596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36F65CDF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2455A564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4A7046FE" w14:textId="77777777" w:rsidR="00A24AC2" w:rsidRDefault="00A24AC2" w:rsidP="00C11851">
      <w:pPr>
        <w:pStyle w:val="a3"/>
        <w:tabs>
          <w:tab w:val="left" w:pos="8672"/>
        </w:tabs>
        <w:rPr>
          <w:rFonts w:ascii="仿宋_GB2312" w:eastAsia="仿宋_GB2312"/>
          <w:sz w:val="28"/>
          <w:szCs w:val="28"/>
          <w:u w:val="single"/>
          <w:lang w:eastAsia="zh-CN"/>
        </w:rPr>
      </w:pPr>
    </w:p>
    <w:p w14:paraId="50605DCE" w14:textId="159E51AE" w:rsidR="00A24AC2" w:rsidRPr="00C7385B" w:rsidRDefault="00A24AC2" w:rsidP="00C11851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 w:rsidRPr="00A24AC2">
        <w:rPr>
          <w:rFonts w:ascii="仿宋_GB2312" w:eastAsia="仿宋_GB2312" w:hint="eastAsia"/>
          <w:b/>
          <w:bCs/>
          <w:sz w:val="28"/>
          <w:szCs w:val="28"/>
          <w:lang w:eastAsia="zh-CN"/>
        </w:rPr>
        <w:t>装卸码头</w:t>
      </w:r>
    </w:p>
    <w:p w14:paraId="1BFB9861" w14:textId="77777777" w:rsidR="00A24AC2" w:rsidRDefault="00A24AC2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泄漏问题： 是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    否</w:t>
      </w: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</w:p>
    <w:p w14:paraId="04B6A0A8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引起泄漏的原因：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6D3E10C4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解决方法：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011610D7" w14:textId="77777777" w:rsidR="00C11851" w:rsidRPr="00C7385B" w:rsidRDefault="00C11851" w:rsidP="00C11851">
      <w:pPr>
        <w:pStyle w:val="a3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实施日期：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4654B0BE" w14:textId="77777777" w:rsidR="00A24AC2" w:rsidRDefault="00A24AC2" w:rsidP="00A24AC2">
      <w:pPr>
        <w:pStyle w:val="a3"/>
        <w:tabs>
          <w:tab w:val="left" w:pos="8672"/>
        </w:tabs>
        <w:spacing w:before="120"/>
        <w:rPr>
          <w:rFonts w:ascii="仿宋_GB2312" w:eastAsia="仿宋_GB2312"/>
          <w:sz w:val="28"/>
          <w:szCs w:val="28"/>
          <w:u w:val="single"/>
          <w:lang w:eastAsia="zh-CN"/>
        </w:rPr>
      </w:pPr>
    </w:p>
    <w:p w14:paraId="06C99570" w14:textId="77777777" w:rsidR="00A24AC2" w:rsidRDefault="00A24AC2" w:rsidP="00A24AC2">
      <w:pPr>
        <w:pStyle w:val="a3"/>
        <w:tabs>
          <w:tab w:val="left" w:pos="8672"/>
        </w:tabs>
        <w:spacing w:before="120"/>
        <w:rPr>
          <w:rFonts w:ascii="仿宋_GB2312" w:eastAsia="仿宋_GB2312"/>
          <w:sz w:val="28"/>
          <w:szCs w:val="28"/>
          <w:u w:val="single"/>
          <w:lang w:eastAsia="zh-CN"/>
        </w:rPr>
      </w:pPr>
    </w:p>
    <w:p w14:paraId="262AB4EF" w14:textId="77777777" w:rsidR="00A24AC2" w:rsidRDefault="00A24AC2" w:rsidP="00A24AC2">
      <w:pPr>
        <w:pStyle w:val="a3"/>
        <w:tabs>
          <w:tab w:val="left" w:pos="8672"/>
        </w:tabs>
        <w:spacing w:before="120"/>
        <w:rPr>
          <w:rFonts w:ascii="仿宋_GB2312" w:eastAsia="仿宋_GB2312"/>
          <w:sz w:val="28"/>
          <w:szCs w:val="28"/>
          <w:u w:val="single"/>
          <w:lang w:eastAsia="zh-CN"/>
        </w:rPr>
      </w:pPr>
    </w:p>
    <w:p w14:paraId="22610AA8" w14:textId="3F26CD20" w:rsidR="00A24AC2" w:rsidRPr="00C11851" w:rsidRDefault="00094729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lang w:eastAsia="zh-CN"/>
        </w:rPr>
      </w:pPr>
      <w:r w:rsidRPr="00C11851">
        <w:rPr>
          <w:rFonts w:ascii="仿宋_GB2312" w:eastAsia="仿宋_GB2312" w:hint="eastAsia"/>
          <w:sz w:val="28"/>
          <w:szCs w:val="28"/>
          <w:lang w:eastAsia="zh-CN"/>
        </w:rPr>
        <w:t>检查</w:t>
      </w:r>
      <w:r w:rsidR="00A24AC2" w:rsidRPr="00C11851">
        <w:rPr>
          <w:rFonts w:ascii="仿宋_GB2312" w:eastAsia="仿宋_GB2312" w:hint="eastAsia"/>
          <w:sz w:val="28"/>
          <w:szCs w:val="28"/>
          <w:lang w:eastAsia="zh-CN"/>
        </w:rPr>
        <w:t>人员</w:t>
      </w:r>
      <w:r w:rsidR="00A24AC2" w:rsidRPr="00C11851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A24AC2" w:rsidRPr="00C11851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3D5FFB0A" w14:textId="40697C11" w:rsidR="00C7385B" w:rsidRPr="00BC385F" w:rsidRDefault="00094729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u w:val="single"/>
          <w:lang w:eastAsia="zh-CN"/>
        </w:rPr>
      </w:pPr>
      <w:r w:rsidRPr="00C11851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A24AC2" w:rsidRPr="00C11851">
        <w:rPr>
          <w:rFonts w:ascii="仿宋_GB2312" w:eastAsia="仿宋_GB2312" w:hint="eastAsia"/>
          <w:sz w:val="28"/>
          <w:szCs w:val="28"/>
          <w:lang w:eastAsia="zh-CN"/>
        </w:rPr>
        <w:t>日期</w:t>
      </w:r>
      <w:r w:rsidR="00A24AC2" w:rsidRPr="00C11851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A24AC2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sectPr w:rsidR="00C7385B" w:rsidRPr="00BC385F" w:rsidSect="0074021F">
      <w:headerReference w:type="default" r:id="rId7"/>
      <w:footerReference w:type="default" r:id="rId8"/>
      <w:type w:val="continuous"/>
      <w:pgSz w:w="12240" w:h="15840"/>
      <w:pgMar w:top="10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2D51" w14:textId="77777777" w:rsidR="0074021F" w:rsidRDefault="0074021F">
      <w:r>
        <w:separator/>
      </w:r>
    </w:p>
  </w:endnote>
  <w:endnote w:type="continuationSeparator" w:id="0">
    <w:p w14:paraId="0150BCF2" w14:textId="77777777" w:rsidR="0074021F" w:rsidRDefault="0074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D3A6" w14:textId="737600DE" w:rsidR="004B6EE8" w:rsidRDefault="004B6EE8" w:rsidP="004B6EE8">
    <w:pPr>
      <w:pStyle w:val="a5"/>
      <w:pBdr>
        <w:top w:val="single" w:sz="6" w:space="10" w:color="4F81BD" w:themeColor="accent1"/>
      </w:pBdr>
      <w:spacing w:before="120"/>
      <w:rPr>
        <w:rFonts w:asciiTheme="minorHAnsi" w:eastAsiaTheme="minorEastAsia" w:hAnsiTheme="minorHAnsi" w:cstheme="minorBidi"/>
        <w:color w:val="4F81BD" w:themeColor="accent1"/>
      </w:rPr>
    </w:pPr>
    <w:r>
      <w:rPr>
        <w:rFonts w:hint="eastAsia"/>
      </w:rPr>
      <w:t xml:space="preserve">opcleansweep.cn               </w:t>
    </w:r>
    <w:r>
      <w:rPr>
        <w:noProof/>
        <w:color w:val="4F81BD" w:themeColor="accent1"/>
      </w:rPr>
      <w:drawing>
        <wp:inline distT="0" distB="0" distL="0" distR="0" wp14:anchorId="691E4D2E" wp14:editId="631A54C5">
          <wp:extent cx="438150" cy="228600"/>
          <wp:effectExtent l="0" t="0" r="0" b="0"/>
          <wp:docPr id="100841179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http://www.cppia.com.cn/</w:t>
    </w:r>
  </w:p>
  <w:p w14:paraId="68AE3C7E" w14:textId="183329AB" w:rsidR="001C7877" w:rsidRPr="004B6EE8" w:rsidRDefault="001C7877" w:rsidP="004B6E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3883" w14:textId="77777777" w:rsidR="0074021F" w:rsidRDefault="0074021F">
      <w:r>
        <w:separator/>
      </w:r>
    </w:p>
  </w:footnote>
  <w:footnote w:type="continuationSeparator" w:id="0">
    <w:p w14:paraId="27751B17" w14:textId="77777777" w:rsidR="0074021F" w:rsidRDefault="0074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B0A0" w14:textId="6E2C5FB5" w:rsidR="001C7877" w:rsidRDefault="000D678E" w:rsidP="004B6EE8">
    <w:pPr>
      <w:pStyle w:val="a3"/>
      <w:spacing w:beforeLines="150" w:before="360"/>
      <w:jc w:val="center"/>
    </w:pPr>
    <w:r w:rsidRPr="006F1522">
      <w:rPr>
        <w:rFonts w:ascii="仿宋_GB2312" w:eastAsia="仿宋_GB2312" w:hint="eastAsia"/>
        <w:noProof/>
      </w:rPr>
      <w:drawing>
        <wp:inline distT="0" distB="0" distL="0" distR="0" wp14:anchorId="37608D87" wp14:editId="25A6CB39">
          <wp:extent cx="3818534" cy="577900"/>
          <wp:effectExtent l="0" t="0" r="0" b="0"/>
          <wp:docPr id="12666528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225" cy="585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E54E6"/>
    <w:multiLevelType w:val="hybridMultilevel"/>
    <w:tmpl w:val="66EE28C0"/>
    <w:lvl w:ilvl="0" w:tplc="B5C0021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8F2F61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65EB28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A740B9A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89E80B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6526CCB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36BE985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A82203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C7CF49A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60446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7877"/>
    <w:rsid w:val="00006777"/>
    <w:rsid w:val="000127CF"/>
    <w:rsid w:val="000406E6"/>
    <w:rsid w:val="000572DE"/>
    <w:rsid w:val="00073AC1"/>
    <w:rsid w:val="00094729"/>
    <w:rsid w:val="000C3DE0"/>
    <w:rsid w:val="000D678E"/>
    <w:rsid w:val="00103F65"/>
    <w:rsid w:val="0014280A"/>
    <w:rsid w:val="001C7877"/>
    <w:rsid w:val="002779F6"/>
    <w:rsid w:val="00285D39"/>
    <w:rsid w:val="002A3F60"/>
    <w:rsid w:val="002E2A7D"/>
    <w:rsid w:val="002E6D4A"/>
    <w:rsid w:val="0031003D"/>
    <w:rsid w:val="003E51BD"/>
    <w:rsid w:val="0043402A"/>
    <w:rsid w:val="00494775"/>
    <w:rsid w:val="004B1588"/>
    <w:rsid w:val="004B6EE8"/>
    <w:rsid w:val="004F0F05"/>
    <w:rsid w:val="0052002B"/>
    <w:rsid w:val="00557CD2"/>
    <w:rsid w:val="00562473"/>
    <w:rsid w:val="00584654"/>
    <w:rsid w:val="00585FFD"/>
    <w:rsid w:val="005D0897"/>
    <w:rsid w:val="00671214"/>
    <w:rsid w:val="00690620"/>
    <w:rsid w:val="006F1522"/>
    <w:rsid w:val="0074021F"/>
    <w:rsid w:val="008A4769"/>
    <w:rsid w:val="008D3266"/>
    <w:rsid w:val="00994950"/>
    <w:rsid w:val="009A38A1"/>
    <w:rsid w:val="00A24AC2"/>
    <w:rsid w:val="00A36C04"/>
    <w:rsid w:val="00A46865"/>
    <w:rsid w:val="00A53FA2"/>
    <w:rsid w:val="00A66666"/>
    <w:rsid w:val="00AC1624"/>
    <w:rsid w:val="00AD28AD"/>
    <w:rsid w:val="00B105DB"/>
    <w:rsid w:val="00B36B15"/>
    <w:rsid w:val="00B850F4"/>
    <w:rsid w:val="00BC385F"/>
    <w:rsid w:val="00BE357F"/>
    <w:rsid w:val="00BE745A"/>
    <w:rsid w:val="00C04CDB"/>
    <w:rsid w:val="00C11851"/>
    <w:rsid w:val="00C13EA4"/>
    <w:rsid w:val="00C303E1"/>
    <w:rsid w:val="00C514B4"/>
    <w:rsid w:val="00C7385B"/>
    <w:rsid w:val="00C73FFC"/>
    <w:rsid w:val="00C9098D"/>
    <w:rsid w:val="00D03440"/>
    <w:rsid w:val="00D10CD0"/>
    <w:rsid w:val="00D604B2"/>
    <w:rsid w:val="00DC4C7A"/>
    <w:rsid w:val="00DD566A"/>
    <w:rsid w:val="00E41604"/>
    <w:rsid w:val="00E44702"/>
    <w:rsid w:val="00E45F92"/>
    <w:rsid w:val="00ED6408"/>
    <w:rsid w:val="00EE494D"/>
    <w:rsid w:val="00F1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C51AE"/>
  <w15:docId w15:val="{FF247D46-9D8E-4706-8060-81DBC6AD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3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127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27CF"/>
    <w:rPr>
      <w:rFonts w:ascii="Arial" w:eastAsia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27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27CF"/>
    <w:rPr>
      <w:rFonts w:ascii="Arial" w:eastAsia="Arial" w:hAnsi="Arial" w:cs="Arial"/>
      <w:sz w:val="18"/>
      <w:szCs w:val="18"/>
    </w:rPr>
  </w:style>
  <w:style w:type="table" w:styleId="a9">
    <w:name w:val="Table Grid"/>
    <w:basedOn w:val="a1"/>
    <w:uiPriority w:val="39"/>
    <w:rsid w:val="005D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Nortz</dc:creator>
  <cp:lastModifiedBy>艳 周</cp:lastModifiedBy>
  <cp:revision>33</cp:revision>
  <dcterms:created xsi:type="dcterms:W3CDTF">2023-10-16T19:03:00Z</dcterms:created>
  <dcterms:modified xsi:type="dcterms:W3CDTF">2024-04-17T03:37:00Z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2023-10-16T00:00:00Z</vt:filetime>
  </property>
</Properties>
</file>