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31C1C4B6" w:rsidR="001C7877" w:rsidRPr="00BE357F" w:rsidRDefault="006B77EE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汽车</w:t>
      </w:r>
      <w:r w:rsidR="00D664D8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清洗/装载</w:t>
      </w:r>
      <w:r w:rsidR="003A64C3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56D654CE" w14:textId="0FB936C5" w:rsidR="001C7877" w:rsidRPr="00BE357F" w:rsidRDefault="00690620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DF50B0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4B7541">
      <w:pPr>
        <w:pStyle w:val="a3"/>
        <w:tabs>
          <w:tab w:val="left" w:pos="8672"/>
        </w:tabs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58C58ED6" w14:textId="4F75EE4C" w:rsidR="00D87693" w:rsidRPr="00231A7B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</w:t>
      </w:r>
      <w:r w:rsidR="006B77EE">
        <w:rPr>
          <w:rFonts w:ascii="仿宋_GB2312" w:eastAsia="仿宋_GB2312" w:hint="eastAsia"/>
          <w:sz w:val="24"/>
          <w:szCs w:val="24"/>
          <w:lang w:eastAsia="zh-CN"/>
        </w:rPr>
        <w:t xml:space="preserve">   </w:t>
      </w:r>
      <w:r>
        <w:rPr>
          <w:rFonts w:ascii="仿宋_GB2312" w:eastAsia="仿宋_GB2312" w:hint="eastAsia"/>
          <w:sz w:val="24"/>
          <w:szCs w:val="24"/>
          <w:lang w:eastAsia="zh-CN"/>
        </w:rPr>
        <w:t>行：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68E9BFDD" w:rsidR="001C7877" w:rsidRPr="00C7385B" w:rsidRDefault="00732DF4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接收区</w:t>
      </w:r>
    </w:p>
    <w:p w14:paraId="6810CFBD" w14:textId="5F9677C1" w:rsidR="002A3F60" w:rsidRDefault="00C9098D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D664D8" w:rsidRPr="00D664D8">
        <w:rPr>
          <w:rFonts w:ascii="仿宋_GB2312" w:eastAsia="仿宋_GB2312" w:hint="eastAsia"/>
          <w:sz w:val="24"/>
          <w:szCs w:val="24"/>
          <w:lang w:eastAsia="zh-CN"/>
        </w:rPr>
        <w:t>清洗区</w:t>
      </w:r>
      <w:r w:rsidR="00D664D8">
        <w:rPr>
          <w:rFonts w:ascii="仿宋_GB2312" w:eastAsia="仿宋_GB2312" w:hint="eastAsia"/>
          <w:sz w:val="24"/>
          <w:szCs w:val="24"/>
          <w:lang w:eastAsia="zh-CN"/>
        </w:rPr>
        <w:t>运行</w:t>
      </w:r>
      <w:r w:rsidR="00D664D8" w:rsidRPr="00D664D8">
        <w:rPr>
          <w:rFonts w:ascii="仿宋_GB2312" w:eastAsia="仿宋_GB2312" w:hint="eastAsia"/>
          <w:sz w:val="24"/>
          <w:szCs w:val="24"/>
          <w:lang w:eastAsia="zh-CN"/>
        </w:rPr>
        <w:t>正常</w:t>
      </w:r>
    </w:p>
    <w:p w14:paraId="59B9E1AD" w14:textId="3CB9051A" w:rsidR="00F57FAD" w:rsidRDefault="00F57FAD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64DA2">
        <w:rPr>
          <w:rFonts w:ascii="仿宋_GB2312" w:eastAsia="仿宋_GB2312" w:hint="eastAsia"/>
          <w:sz w:val="24"/>
          <w:szCs w:val="24"/>
          <w:lang w:eastAsia="zh-CN"/>
        </w:rPr>
        <w:t>车厢</w:t>
      </w:r>
      <w:r w:rsidR="00F840A2">
        <w:rPr>
          <w:rFonts w:ascii="仿宋_GB2312" w:eastAsia="仿宋_GB2312" w:hint="eastAsia"/>
          <w:sz w:val="24"/>
          <w:szCs w:val="24"/>
          <w:lang w:eastAsia="zh-CN"/>
        </w:rPr>
        <w:t>是空的、干净的</w:t>
      </w:r>
    </w:p>
    <w:p w14:paraId="5D65F3D1" w14:textId="4CF28960" w:rsidR="00732DF4" w:rsidRDefault="00732DF4" w:rsidP="004B7541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093FCC" w:rsidRPr="00093FCC">
        <w:rPr>
          <w:rFonts w:ascii="仿宋_GB2312" w:eastAsia="仿宋_GB2312" w:hint="eastAsia"/>
          <w:sz w:val="24"/>
          <w:szCs w:val="24"/>
          <w:lang w:eastAsia="zh-CN"/>
        </w:rPr>
        <w:t>空</w:t>
      </w:r>
      <w:r w:rsidR="00093FCC">
        <w:rPr>
          <w:rFonts w:ascii="仿宋_GB2312" w:eastAsia="仿宋_GB2312" w:hint="eastAsia"/>
          <w:sz w:val="24"/>
          <w:szCs w:val="24"/>
          <w:lang w:eastAsia="zh-CN"/>
        </w:rPr>
        <w:t>气吹灰</w:t>
      </w:r>
      <w:r w:rsidR="00093FCC" w:rsidRPr="00093FCC">
        <w:rPr>
          <w:rFonts w:ascii="仿宋_GB2312" w:eastAsia="仿宋_GB2312" w:hint="eastAsia"/>
          <w:sz w:val="24"/>
          <w:szCs w:val="24"/>
          <w:lang w:eastAsia="zh-CN"/>
        </w:rPr>
        <w:t>枪可操作</w:t>
      </w:r>
    </w:p>
    <w:p w14:paraId="2B478546" w14:textId="694B677F" w:rsidR="00732DF4" w:rsidRDefault="00732DF4" w:rsidP="004B7541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卸载出口管完全清洁</w:t>
      </w:r>
    </w:p>
    <w:p w14:paraId="743F6210" w14:textId="42B14CCA" w:rsidR="00093FCC" w:rsidRDefault="00093FCC" w:rsidP="00093FCC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颗粒、片和粉末从洗涤水中100%回收</w:t>
      </w:r>
    </w:p>
    <w:p w14:paraId="5795CFD2" w14:textId="77777777" w:rsidR="00D664D8" w:rsidRDefault="00D664D8" w:rsidP="00D664D8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9529F5B" w14:textId="7C635F18" w:rsidR="00D664D8" w:rsidRPr="00C7385B" w:rsidRDefault="006B77EE" w:rsidP="00D664D8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汽车</w:t>
      </w:r>
      <w:r w:rsidR="00D664D8">
        <w:rPr>
          <w:rFonts w:ascii="仿宋_GB2312" w:eastAsia="仿宋_GB2312" w:hint="eastAsia"/>
          <w:b/>
          <w:bCs/>
          <w:sz w:val="28"/>
          <w:szCs w:val="28"/>
          <w:lang w:eastAsia="zh-CN"/>
        </w:rPr>
        <w:t>装载区</w:t>
      </w:r>
    </w:p>
    <w:p w14:paraId="61B82765" w14:textId="17152C16" w:rsidR="00D664D8" w:rsidRDefault="00D664D8" w:rsidP="00D664D8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无</w:t>
      </w:r>
      <w:r w:rsidR="00093FCC" w:rsidRPr="00093FCC">
        <w:rPr>
          <w:rFonts w:ascii="仿宋_GB2312" w:eastAsia="仿宋_GB2312" w:hint="eastAsia"/>
          <w:sz w:val="24"/>
          <w:szCs w:val="24"/>
          <w:lang w:eastAsia="zh-CN"/>
        </w:rPr>
        <w:t>线路堵塞</w:t>
      </w:r>
    </w:p>
    <w:p w14:paraId="7170CBF7" w14:textId="33F97FCE" w:rsidR="00732DF4" w:rsidRDefault="00732DF4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将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连接处放置捕集</w:t>
      </w:r>
      <w:r w:rsidR="0064099F">
        <w:rPr>
          <w:rFonts w:ascii="仿宋_GB2312" w:eastAsia="仿宋_GB2312" w:hint="eastAsia"/>
          <w:sz w:val="24"/>
          <w:szCs w:val="24"/>
          <w:lang w:eastAsia="zh-CN"/>
        </w:rPr>
        <w:t>盘</w:t>
      </w:r>
    </w:p>
    <w:p w14:paraId="3211810B" w14:textId="58AD7C1E" w:rsidR="00732DF4" w:rsidRDefault="00732DF4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每辆车装货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载完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毕后，</w:t>
      </w:r>
      <w:r w:rsidR="00A64DA2">
        <w:rPr>
          <w:rFonts w:ascii="仿宋_GB2312" w:eastAsia="仿宋_GB2312" w:hint="eastAsia"/>
          <w:sz w:val="24"/>
          <w:szCs w:val="24"/>
          <w:lang w:eastAsia="zh-CN"/>
        </w:rPr>
        <w:t>传输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线</w:t>
      </w:r>
      <w:r w:rsidR="0064099F">
        <w:rPr>
          <w:rFonts w:ascii="仿宋_GB2312" w:eastAsia="仿宋_GB2312" w:hint="eastAsia"/>
          <w:sz w:val="24"/>
          <w:szCs w:val="24"/>
          <w:lang w:eastAsia="zh-CN"/>
        </w:rPr>
        <w:t>要进行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冲洗</w:t>
      </w:r>
    </w:p>
    <w:p w14:paraId="65B7368F" w14:textId="222FD5C4" w:rsidR="004B7541" w:rsidRDefault="004B7541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所有出口在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灌装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后都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是安全</w:t>
      </w:r>
      <w:r w:rsidR="0064099F" w:rsidRPr="0064099F">
        <w:rPr>
          <w:rFonts w:ascii="仿宋_GB2312" w:eastAsia="仿宋_GB2312" w:hint="eastAsia"/>
          <w:sz w:val="24"/>
          <w:szCs w:val="24"/>
          <w:lang w:eastAsia="zh-CN"/>
        </w:rPr>
        <w:t>密封</w:t>
      </w:r>
      <w:r w:rsidR="00A42226">
        <w:rPr>
          <w:rFonts w:ascii="仿宋_GB2312" w:eastAsia="仿宋_GB2312" w:hint="eastAsia"/>
          <w:sz w:val="24"/>
          <w:szCs w:val="24"/>
          <w:lang w:eastAsia="zh-CN"/>
        </w:rPr>
        <w:t>的（密封都是1/8英尺的编织钢或更高强度的）</w:t>
      </w:r>
    </w:p>
    <w:p w14:paraId="40B4E9D6" w14:textId="1CAF0D74" w:rsidR="004B7541" w:rsidRPr="00F56B9D" w:rsidRDefault="004B7541" w:rsidP="00093FCC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 w:rsidRPr="00F56B9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F56B9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56B9D" w:rsidRPr="00F56B9D">
        <w:rPr>
          <w:rFonts w:ascii="仿宋_GB2312" w:eastAsia="仿宋_GB2312" w:hint="eastAsia"/>
          <w:sz w:val="24"/>
          <w:szCs w:val="24"/>
          <w:lang w:eastAsia="zh-CN"/>
        </w:rPr>
        <w:t>顶</w:t>
      </w:r>
    </w:p>
    <w:p w14:paraId="4B138A48" w14:textId="650BA919" w:rsidR="00F57FAD" w:rsidRPr="00F56B9D" w:rsidRDefault="00F57FAD" w:rsidP="00093FCC">
      <w:pPr>
        <w:pStyle w:val="a3"/>
        <w:spacing w:line="40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 w:rsidRPr="00F56B9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F56B9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56B9D" w:rsidRPr="00F56B9D">
        <w:rPr>
          <w:rFonts w:ascii="仿宋_GB2312" w:eastAsia="仿宋_GB2312" w:hint="eastAsia"/>
          <w:sz w:val="24"/>
          <w:szCs w:val="24"/>
          <w:lang w:eastAsia="zh-CN"/>
        </w:rPr>
        <w:t>底</w:t>
      </w:r>
    </w:p>
    <w:p w14:paraId="777B8111" w14:textId="36ABE135" w:rsidR="004B7541" w:rsidRDefault="004B7541" w:rsidP="004B7541">
      <w:pPr>
        <w:pStyle w:val="a3"/>
        <w:spacing w:line="40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 w:rsidRPr="00F56B9D"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 w:rsidRPr="00F56B9D"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56B9D" w:rsidRPr="00F56B9D">
        <w:rPr>
          <w:rFonts w:ascii="仿宋_GB2312" w:eastAsia="仿宋_GB2312" w:hint="eastAsia"/>
          <w:sz w:val="24"/>
          <w:szCs w:val="24"/>
          <w:lang w:eastAsia="zh-CN"/>
        </w:rPr>
        <w:t>放行前清理车顶</w:t>
      </w:r>
    </w:p>
    <w:p w14:paraId="37EA6BDE" w14:textId="77777777" w:rsidR="00F57FAD" w:rsidRDefault="00F57FAD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5112ABF0" w14:textId="77777777" w:rsidR="00F2755B" w:rsidRPr="004B7541" w:rsidRDefault="00F2755B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3AFCA4BF" w14:textId="7B49C99E" w:rsidR="002E2A7D" w:rsidRPr="00BE357F" w:rsidRDefault="00F56B9D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检查人员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741E3604" w:rsidR="00C7385B" w:rsidRPr="00BC385F" w:rsidRDefault="00F56B9D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1C2E63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6B70" w14:textId="77777777" w:rsidR="003D2D4C" w:rsidRDefault="003D2D4C">
      <w:r>
        <w:separator/>
      </w:r>
    </w:p>
  </w:endnote>
  <w:endnote w:type="continuationSeparator" w:id="0">
    <w:p w14:paraId="34264F38" w14:textId="77777777" w:rsidR="003D2D4C" w:rsidRDefault="003D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9D5D8" w14:textId="77BC376D" w:rsidR="00F2755B" w:rsidRDefault="00F2755B" w:rsidP="00F2755B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  </w:t>
    </w:r>
    <w:r>
      <w:rPr>
        <w:noProof/>
        <w:color w:val="4F81BD" w:themeColor="accent1"/>
      </w:rPr>
      <w:drawing>
        <wp:inline distT="0" distB="0" distL="0" distR="0" wp14:anchorId="0B665079" wp14:editId="5645C6DD">
          <wp:extent cx="438150" cy="228600"/>
          <wp:effectExtent l="0" t="0" r="0" b="0"/>
          <wp:docPr id="143795803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1F07" w14:textId="77777777" w:rsidR="003D2D4C" w:rsidRDefault="003D2D4C">
      <w:r>
        <w:separator/>
      </w:r>
    </w:p>
  </w:footnote>
  <w:footnote w:type="continuationSeparator" w:id="0">
    <w:p w14:paraId="30ED58B6" w14:textId="77777777" w:rsidR="003D2D4C" w:rsidRDefault="003D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F2755B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406E6"/>
    <w:rsid w:val="000572DE"/>
    <w:rsid w:val="00073AC1"/>
    <w:rsid w:val="00093FCC"/>
    <w:rsid w:val="00094729"/>
    <w:rsid w:val="000D678E"/>
    <w:rsid w:val="00103F65"/>
    <w:rsid w:val="0014280A"/>
    <w:rsid w:val="00187F2B"/>
    <w:rsid w:val="001C2E63"/>
    <w:rsid w:val="001C7877"/>
    <w:rsid w:val="00231A7B"/>
    <w:rsid w:val="002779F6"/>
    <w:rsid w:val="00285D39"/>
    <w:rsid w:val="002A3F60"/>
    <w:rsid w:val="002E2A7D"/>
    <w:rsid w:val="002E6D4A"/>
    <w:rsid w:val="0031003D"/>
    <w:rsid w:val="00364DD0"/>
    <w:rsid w:val="003A64C3"/>
    <w:rsid w:val="003A7A81"/>
    <w:rsid w:val="003D2D4C"/>
    <w:rsid w:val="003E51BD"/>
    <w:rsid w:val="0043402A"/>
    <w:rsid w:val="00494775"/>
    <w:rsid w:val="004B1588"/>
    <w:rsid w:val="004B7541"/>
    <w:rsid w:val="004F0F05"/>
    <w:rsid w:val="0052002B"/>
    <w:rsid w:val="00557CD2"/>
    <w:rsid w:val="00562473"/>
    <w:rsid w:val="00584654"/>
    <w:rsid w:val="00585FFD"/>
    <w:rsid w:val="005D0897"/>
    <w:rsid w:val="0064099F"/>
    <w:rsid w:val="00642571"/>
    <w:rsid w:val="00671214"/>
    <w:rsid w:val="00690620"/>
    <w:rsid w:val="006B77EE"/>
    <w:rsid w:val="006F1522"/>
    <w:rsid w:val="00732DF4"/>
    <w:rsid w:val="008A4769"/>
    <w:rsid w:val="008D3266"/>
    <w:rsid w:val="00950D68"/>
    <w:rsid w:val="00994950"/>
    <w:rsid w:val="009A38A1"/>
    <w:rsid w:val="00A24AC2"/>
    <w:rsid w:val="00A42226"/>
    <w:rsid w:val="00A46865"/>
    <w:rsid w:val="00A53FA2"/>
    <w:rsid w:val="00A64DA2"/>
    <w:rsid w:val="00A66243"/>
    <w:rsid w:val="00A66666"/>
    <w:rsid w:val="00AB3462"/>
    <w:rsid w:val="00AC1624"/>
    <w:rsid w:val="00AD28AD"/>
    <w:rsid w:val="00AE7B2F"/>
    <w:rsid w:val="00B01712"/>
    <w:rsid w:val="00B105DB"/>
    <w:rsid w:val="00B36B15"/>
    <w:rsid w:val="00B850F4"/>
    <w:rsid w:val="00BB4AEB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664D8"/>
    <w:rsid w:val="00D87693"/>
    <w:rsid w:val="00DC4C7A"/>
    <w:rsid w:val="00DD566A"/>
    <w:rsid w:val="00E41604"/>
    <w:rsid w:val="00E44702"/>
    <w:rsid w:val="00E45F92"/>
    <w:rsid w:val="00ED6408"/>
    <w:rsid w:val="00EE494D"/>
    <w:rsid w:val="00F10D24"/>
    <w:rsid w:val="00F2755B"/>
    <w:rsid w:val="00F56B9D"/>
    <w:rsid w:val="00F57FAD"/>
    <w:rsid w:val="00F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13</cp:revision>
  <dcterms:created xsi:type="dcterms:W3CDTF">2024-03-29T02:49:00Z</dcterms:created>
  <dcterms:modified xsi:type="dcterms:W3CDTF">2024-12-26T02:35:00Z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